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ascii="黑体" w:hAnsi="黑体" w:eastAsia="黑体" w:cs="黑体"/>
          <w:b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南京财经大学红山学院第十</w:t>
      </w:r>
      <w:r>
        <w:rPr>
          <w:rFonts w:hint="eastAsia" w:ascii="黑体" w:hAnsi="黑体" w:eastAsia="黑体" w:cs="黑体"/>
          <w:b/>
          <w:color w:val="000000" w:themeColor="text1"/>
          <w:w w:val="9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次学生代表大会提案征集表</w:t>
      </w:r>
    </w:p>
    <w:tbl>
      <w:tblPr>
        <w:tblStyle w:val="2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19"/>
        <w:gridCol w:w="1943"/>
        <w:gridCol w:w="1838"/>
        <w:gridCol w:w="2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提案人</w:t>
            </w: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系部</w:t>
            </w: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附议人</w:t>
            </w: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77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主题</w:t>
            </w:r>
          </w:p>
        </w:tc>
        <w:tc>
          <w:tcPr>
            <w:tcW w:w="4422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77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4422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9" w:hRule="atLeast"/>
          <w:jc w:val="center"/>
        </w:trPr>
        <w:tc>
          <w:tcPr>
            <w:tcW w:w="577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2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提案人：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zY2YWYwNTJiNmU3OGQxZjRlMjNkMjNjZDRlYjMifQ=="/>
  </w:docVars>
  <w:rsids>
    <w:rsidRoot w:val="6B89056E"/>
    <w:rsid w:val="6B89056E"/>
    <w:rsid w:val="6F0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2020-12-02T15:35:00Z</dcterms:created>
  <dc:creator>南财红山青年</dc:creator>
  <cp:lastModifiedBy>吴蓓</cp:lastModifiedBy>
  <dcterms:modified xsi:type="dcterms:W3CDTF">2023-11-15T06:48:04Z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DB93019B34654E688DA2553136355C6D_12</vt:lpwstr>
  </property>
</Properties>
</file>